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43C8" w14:textId="77777777" w:rsidR="00DB1A7D" w:rsidRPr="00DB1A7D" w:rsidRDefault="002506DD" w:rsidP="00DB1A7D">
      <w:pPr>
        <w:rPr>
          <w:b/>
          <w:bCs/>
          <w:sz w:val="24"/>
          <w:szCs w:val="24"/>
        </w:rPr>
      </w:pPr>
      <w:r w:rsidRPr="00DB1A7D">
        <w:rPr>
          <w:b/>
          <w:bCs/>
          <w:sz w:val="24"/>
          <w:szCs w:val="24"/>
        </w:rPr>
        <w:t xml:space="preserve">RRES Press Release </w:t>
      </w:r>
      <w:r w:rsidR="00DB1A7D" w:rsidRPr="00DB1A7D">
        <w:rPr>
          <w:b/>
          <w:bCs/>
          <w:sz w:val="24"/>
          <w:szCs w:val="24"/>
        </w:rPr>
        <w:t>1st</w:t>
      </w:r>
      <w:r w:rsidRPr="00DB1A7D">
        <w:rPr>
          <w:b/>
          <w:bCs/>
          <w:sz w:val="24"/>
          <w:szCs w:val="24"/>
        </w:rPr>
        <w:t xml:space="preserve"> </w:t>
      </w:r>
      <w:r w:rsidR="00DB1A7D" w:rsidRPr="00DB1A7D">
        <w:rPr>
          <w:b/>
          <w:bCs/>
          <w:sz w:val="24"/>
          <w:szCs w:val="24"/>
        </w:rPr>
        <w:t>May</w:t>
      </w:r>
      <w:r w:rsidRPr="00DB1A7D">
        <w:rPr>
          <w:b/>
          <w:bCs/>
          <w:sz w:val="24"/>
          <w:szCs w:val="24"/>
        </w:rPr>
        <w:t xml:space="preserve"> </w:t>
      </w:r>
      <w:proofErr w:type="gramStart"/>
      <w:r w:rsidRPr="00DB1A7D">
        <w:rPr>
          <w:b/>
          <w:bCs/>
          <w:sz w:val="24"/>
          <w:szCs w:val="24"/>
        </w:rPr>
        <w:t>202</w:t>
      </w:r>
      <w:r w:rsidR="00B70001" w:rsidRPr="00DB1A7D">
        <w:rPr>
          <w:b/>
          <w:bCs/>
          <w:sz w:val="24"/>
          <w:szCs w:val="24"/>
        </w:rPr>
        <w:t xml:space="preserve">5  </w:t>
      </w:r>
      <w:r w:rsidR="00DB1A7D" w:rsidRPr="00DB1A7D">
        <w:rPr>
          <w:b/>
          <w:bCs/>
          <w:sz w:val="24"/>
          <w:szCs w:val="24"/>
        </w:rPr>
        <w:t>Climate</w:t>
      </w:r>
      <w:proofErr w:type="gramEnd"/>
      <w:r w:rsidR="00DB1A7D" w:rsidRPr="00DB1A7D">
        <w:rPr>
          <w:b/>
          <w:bCs/>
          <w:sz w:val="24"/>
          <w:szCs w:val="24"/>
        </w:rPr>
        <w:t xml:space="preserve"> Change Threatens UK Farmland’s Ability to Protect Water Quality</w:t>
      </w:r>
    </w:p>
    <w:p w14:paraId="3AD53615" w14:textId="77777777" w:rsidR="00DB1A7D" w:rsidRPr="00DB1A7D" w:rsidRDefault="00DB1A7D" w:rsidP="00DB1A7D">
      <w:pPr>
        <w:rPr>
          <w:i/>
          <w:iCs/>
          <w:sz w:val="24"/>
          <w:szCs w:val="24"/>
        </w:rPr>
      </w:pPr>
      <w:r w:rsidRPr="00DB1A7D">
        <w:rPr>
          <w:i/>
          <w:iCs/>
          <w:sz w:val="24"/>
          <w:szCs w:val="24"/>
        </w:rPr>
        <w:t>Extreme winter rainfall overwhelming regulatory capacity of soils</w:t>
      </w:r>
    </w:p>
    <w:p w14:paraId="60347014" w14:textId="77777777" w:rsidR="00DB1A7D" w:rsidRPr="00DB1A7D" w:rsidRDefault="00DB1A7D" w:rsidP="00DB1A7D">
      <w:pPr>
        <w:rPr>
          <w:sz w:val="24"/>
          <w:szCs w:val="24"/>
        </w:rPr>
      </w:pPr>
      <w:r w:rsidRPr="00DB1A7D">
        <w:rPr>
          <w:sz w:val="24"/>
          <w:szCs w:val="24"/>
        </w:rPr>
        <w:t>Extreme winter rainfall—set to become more frequent with climate change—is overwhelming the ability of farmland to regulate pollution, putting water quality and aquatic ecosystems at growing risk.</w:t>
      </w:r>
    </w:p>
    <w:p w14:paraId="56BCAB1F" w14:textId="77777777" w:rsidR="00DB1A7D" w:rsidRPr="00DB1A7D" w:rsidRDefault="00DB1A7D" w:rsidP="00DB1A7D">
      <w:pPr>
        <w:rPr>
          <w:sz w:val="24"/>
          <w:szCs w:val="24"/>
        </w:rPr>
      </w:pPr>
      <w:r w:rsidRPr="00DB1A7D">
        <w:rPr>
          <w:sz w:val="24"/>
          <w:szCs w:val="24"/>
        </w:rPr>
        <w:t>Scientists in the </w:t>
      </w:r>
      <w:hyperlink r:id="rId5" w:history="1">
        <w:r w:rsidRPr="00DB1A7D">
          <w:rPr>
            <w:rStyle w:val="Hyperlink"/>
            <w:sz w:val="24"/>
            <w:szCs w:val="24"/>
          </w:rPr>
          <w:t>Resilient Farming Futures</w:t>
        </w:r>
      </w:hyperlink>
      <w:r w:rsidRPr="00DB1A7D">
        <w:rPr>
          <w:sz w:val="24"/>
          <w:szCs w:val="24"/>
        </w:rPr>
        <w:t> science programme working on Rothamsted’s </w:t>
      </w:r>
      <w:hyperlink r:id="rId6" w:history="1">
        <w:r w:rsidRPr="00DB1A7D">
          <w:rPr>
            <w:rStyle w:val="Hyperlink"/>
            <w:sz w:val="24"/>
            <w:szCs w:val="24"/>
          </w:rPr>
          <w:t>North Wyke Farm Platform</w:t>
        </w:r>
      </w:hyperlink>
      <w:r w:rsidRPr="00DB1A7D">
        <w:rPr>
          <w:sz w:val="24"/>
          <w:szCs w:val="24"/>
        </w:rPr>
        <w:t> in Devon, part of the UK’s National Bioscience Research Infrastructure, have found that even well-managed grazing and arable systems are struggling to withstand modern winter wet weather extremes, leading to dramatically increased sediment loss from fields into rivers.</w:t>
      </w:r>
    </w:p>
    <w:p w14:paraId="1EFDA7C5" w14:textId="77777777" w:rsidR="00DB1A7D" w:rsidRPr="00DB1A7D" w:rsidRDefault="00DB1A7D" w:rsidP="00DB1A7D">
      <w:pPr>
        <w:rPr>
          <w:sz w:val="24"/>
          <w:szCs w:val="24"/>
        </w:rPr>
      </w:pPr>
      <w:r w:rsidRPr="00DB1A7D">
        <w:rPr>
          <w:sz w:val="24"/>
          <w:szCs w:val="24"/>
        </w:rPr>
        <w:t xml:space="preserve">Using over a decade of high-resolution (15-minute) environmental data collected at North Wyke (Britain’s most monitored farm), researchers assessed how rainfall during five recent winters—including three of the wettest on record—affected soil erosion and sediment </w:t>
      </w:r>
      <w:proofErr w:type="gramStart"/>
      <w:r w:rsidRPr="00DB1A7D">
        <w:rPr>
          <w:sz w:val="24"/>
          <w:szCs w:val="24"/>
        </w:rPr>
        <w:t>loss;</w:t>
      </w:r>
      <w:proofErr w:type="gramEnd"/>
      <w:r w:rsidRPr="00DB1A7D">
        <w:rPr>
          <w:sz w:val="24"/>
          <w:szCs w:val="24"/>
        </w:rPr>
        <w:t xml:space="preserve"> a key indicator of water quality regulation. They compared this against a baseline of “modern background” sediment loss rates based on pre-World War II levels identified using dated lake cores collected from across the UK.</w:t>
      </w:r>
    </w:p>
    <w:p w14:paraId="0419EC70" w14:textId="77777777" w:rsidR="00DB1A7D" w:rsidRPr="00DB1A7D" w:rsidRDefault="00DB1A7D" w:rsidP="00DB1A7D">
      <w:pPr>
        <w:rPr>
          <w:i/>
          <w:iCs/>
          <w:sz w:val="24"/>
          <w:szCs w:val="24"/>
        </w:rPr>
      </w:pPr>
      <w:r w:rsidRPr="00DB1A7D">
        <w:rPr>
          <w:i/>
          <w:iCs/>
          <w:sz w:val="24"/>
          <w:szCs w:val="24"/>
        </w:rPr>
        <w:t>We urgently need to rethink how we manage agricultural land in the UK if we want to protect essential ecosystem services</w:t>
      </w:r>
    </w:p>
    <w:p w14:paraId="71903D2E" w14:textId="77777777" w:rsidR="00DB1A7D" w:rsidRPr="00DB1A7D" w:rsidRDefault="00DB1A7D" w:rsidP="00DB1A7D">
      <w:pPr>
        <w:rPr>
          <w:sz w:val="24"/>
          <w:szCs w:val="24"/>
        </w:rPr>
      </w:pPr>
      <w:r w:rsidRPr="00DB1A7D">
        <w:rPr>
          <w:sz w:val="24"/>
          <w:szCs w:val="24"/>
        </w:rPr>
        <w:t>The findings are stark. In pastures that had undergone routine ploughing and reseeding just before winter, sediment loss surged to as much as 2.4 times the expected modern background level. But in arable fields growing winter wheat and spring oats—losses were up to 21.7 times higher than the modern background rates.</w:t>
      </w:r>
    </w:p>
    <w:p w14:paraId="45880C44" w14:textId="77777777" w:rsidR="00DB1A7D" w:rsidRPr="00DB1A7D" w:rsidRDefault="00DB1A7D" w:rsidP="00DB1A7D">
      <w:pPr>
        <w:rPr>
          <w:sz w:val="24"/>
          <w:szCs w:val="24"/>
        </w:rPr>
      </w:pPr>
      <w:r w:rsidRPr="00DB1A7D">
        <w:rPr>
          <w:sz w:val="24"/>
          <w:szCs w:val="24"/>
        </w:rPr>
        <w:t>These losses translate into significant environmental costs, with damage estimates ranging from £163 to £507 per hectare for permanent pasture and up to a staggering £2,812 per hectare for arable systems over the five winters studied.</w:t>
      </w:r>
    </w:p>
    <w:p w14:paraId="0F4B5E9A" w14:textId="06DB7C5F" w:rsidR="00DB1A7D" w:rsidRPr="00DB1A7D" w:rsidRDefault="00DB1A7D" w:rsidP="00DB1A7D">
      <w:pPr>
        <w:rPr>
          <w:sz w:val="24"/>
          <w:szCs w:val="24"/>
        </w:rPr>
      </w:pPr>
      <w:r w:rsidRPr="00DB1A7D">
        <w:rPr>
          <w:sz w:val="24"/>
          <w:szCs w:val="24"/>
        </w:rPr>
        <w:drawing>
          <wp:anchor distT="0" distB="0" distL="114300" distR="114300" simplePos="0" relativeHeight="251658240" behindDoc="1" locked="0" layoutInCell="1" allowOverlap="1" wp14:anchorId="036F4EF3" wp14:editId="29657B6B">
            <wp:simplePos x="0" y="0"/>
            <wp:positionH relativeFrom="column">
              <wp:posOffset>0</wp:posOffset>
            </wp:positionH>
            <wp:positionV relativeFrom="paragraph">
              <wp:posOffset>-1270</wp:posOffset>
            </wp:positionV>
            <wp:extent cx="609600" cy="812228"/>
            <wp:effectExtent l="0" t="0" r="0" b="6985"/>
            <wp:wrapTight wrapText="bothSides">
              <wp:wrapPolygon edited="0">
                <wp:start x="0" y="0"/>
                <wp:lineTo x="0" y="21279"/>
                <wp:lineTo x="20925" y="21279"/>
                <wp:lineTo x="20925" y="0"/>
                <wp:lineTo x="0" y="0"/>
              </wp:wrapPolygon>
            </wp:wrapTight>
            <wp:docPr id="151766177" name="Picture 2" descr="Flume at North Wy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ume at North Wy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8122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A7D">
        <w:rPr>
          <w:sz w:val="24"/>
          <w:szCs w:val="24"/>
        </w:rPr>
        <w:t>Water flume at North Wyke showing sediment runoff</w:t>
      </w:r>
    </w:p>
    <w:p w14:paraId="597901E0" w14:textId="77777777" w:rsidR="00DB1A7D" w:rsidRPr="00DB1A7D" w:rsidRDefault="00DB1A7D" w:rsidP="00DB1A7D">
      <w:pPr>
        <w:rPr>
          <w:sz w:val="24"/>
          <w:szCs w:val="24"/>
        </w:rPr>
      </w:pPr>
      <w:r w:rsidRPr="00DB1A7D">
        <w:rPr>
          <w:sz w:val="24"/>
          <w:szCs w:val="24"/>
        </w:rPr>
        <w:t>“These results highlight the fragility of even our best-managed agricultural systems in the face of increasingly extreme winter wet weather,” said Professor Adie Collins, lead author of the study, adding that the findings raise serious questions about the long-term sustainability of current farming practices in a changing climate.</w:t>
      </w:r>
    </w:p>
    <w:p w14:paraId="1249D69A" w14:textId="77777777" w:rsidR="00DB1A7D" w:rsidRPr="00DB1A7D" w:rsidRDefault="00DB1A7D" w:rsidP="00DB1A7D">
      <w:pPr>
        <w:rPr>
          <w:sz w:val="24"/>
          <w:szCs w:val="24"/>
        </w:rPr>
      </w:pPr>
      <w:r w:rsidRPr="00DB1A7D">
        <w:rPr>
          <w:sz w:val="24"/>
          <w:szCs w:val="24"/>
        </w:rPr>
        <w:t>Elevated soil erosion not only depletes farm productivity but also chokes rivers and reservoirs with sediment, damaging habitats, worsening flooding, and increasing water treatment costs. As climate patterns shift, experts warn that a failure to adapt land management practices could see these impacts intensify and become more pervasive.</w:t>
      </w:r>
    </w:p>
    <w:p w14:paraId="4B787DB6" w14:textId="73E8222E" w:rsidR="00DB1A7D" w:rsidRPr="00DB1A7D" w:rsidRDefault="00DB1A7D" w:rsidP="00DB1A7D">
      <w:pPr>
        <w:rPr>
          <w:sz w:val="24"/>
          <w:szCs w:val="24"/>
        </w:rPr>
      </w:pPr>
      <w:r w:rsidRPr="00DB1A7D">
        <w:rPr>
          <w:sz w:val="24"/>
          <w:szCs w:val="24"/>
        </w:rPr>
        <w:t>Professor Collins says these findings should serve as a wake-up call for policymakers, land managers, and the public alike. “We urgently need to rethink how we manage agricultural land in the UK if we want to protect the essential ecosystem services that farmland provides,” he added.</w:t>
      </w:r>
    </w:p>
    <w:p w14:paraId="3F047767" w14:textId="77777777" w:rsidR="00DB1A7D" w:rsidRDefault="005F4677" w:rsidP="009140F7">
      <w:pPr>
        <w:spacing w:line="240" w:lineRule="auto"/>
        <w:rPr>
          <w:b/>
          <w:bCs/>
          <w:sz w:val="24"/>
          <w:szCs w:val="24"/>
          <w:lang w:val="en-US"/>
        </w:rPr>
      </w:pPr>
      <w:r w:rsidRPr="00DB1A7D">
        <w:rPr>
          <w:b/>
          <w:bCs/>
          <w:sz w:val="24"/>
          <w:szCs w:val="24"/>
          <w:lang w:val="en-US"/>
        </w:rPr>
        <w:t>Publication</w:t>
      </w:r>
    </w:p>
    <w:p w14:paraId="084DD512" w14:textId="1E15A26A" w:rsidR="00DB1A7D" w:rsidRDefault="00DB1A7D" w:rsidP="009140F7">
      <w:pPr>
        <w:spacing w:line="240" w:lineRule="auto"/>
        <w:rPr>
          <w:b/>
          <w:bCs/>
          <w:sz w:val="24"/>
          <w:szCs w:val="24"/>
          <w:lang w:val="en-US"/>
        </w:rPr>
      </w:pPr>
      <w:r w:rsidRPr="00DB1A7D">
        <w:rPr>
          <w:rFonts w:eastAsia="Times New Roman" w:cstheme="minorHAnsi"/>
          <w:color w:val="1F1F1F"/>
          <w:kern w:val="0"/>
          <w:bdr w:val="none" w:sz="0" w:space="0" w:color="auto" w:frame="1"/>
          <w:lang w:eastAsia="en-GB"/>
          <w14:ligatures w14:val="none"/>
        </w:rPr>
        <w:t>A</w:t>
      </w:r>
      <w:r w:rsidRPr="00DB1A7D">
        <w:rPr>
          <w:rFonts w:eastAsia="Times New Roman" w:cstheme="minorHAnsi"/>
          <w:color w:val="1F1F1F"/>
          <w:kern w:val="0"/>
          <w:lang w:eastAsia="en-GB"/>
          <w14:ligatures w14:val="none"/>
        </w:rPr>
        <w:t>.L. Collins, H.R. Upadhayay, Y. Zhang, L. Olde, H. Sint</w:t>
      </w:r>
      <w:r>
        <w:rPr>
          <w:rFonts w:eastAsia="Times New Roman" w:cstheme="minorHAnsi"/>
          <w:color w:val="1F1F1F"/>
          <w:kern w:val="0"/>
          <w:lang w:eastAsia="en-GB"/>
          <w14:ligatures w14:val="none"/>
        </w:rPr>
        <w:t xml:space="preserve">, 2025, </w:t>
      </w:r>
      <w:r w:rsidRPr="00DB1A7D">
        <w:rPr>
          <w:rFonts w:eastAsia="Times New Roman" w:cstheme="minorHAnsi"/>
          <w:color w:val="1F1F1F"/>
          <w:kern w:val="36"/>
          <w:lang w:eastAsia="en-GB"/>
          <w14:ligatures w14:val="none"/>
        </w:rPr>
        <w:t>Agricultural land lacks resistance to water erosion during the wettest winters of the past decade</w:t>
      </w:r>
      <w:r>
        <w:rPr>
          <w:rFonts w:eastAsia="Times New Roman" w:cstheme="minorHAnsi"/>
          <w:color w:val="1F1F1F"/>
          <w:kern w:val="36"/>
          <w:lang w:eastAsia="en-GB"/>
          <w14:ligatures w14:val="none"/>
        </w:rPr>
        <w:t xml:space="preserve">, </w:t>
      </w:r>
      <w:hyperlink r:id="rId8" w:tooltip="Go to Agriculture, Ecosystems &amp; Environment on ScienceDirect" w:history="1">
        <w:r w:rsidRPr="00DB1A7D">
          <w:rPr>
            <w:rFonts w:eastAsia="Times New Roman" w:cstheme="minorHAnsi"/>
            <w:color w:val="1F1F1F"/>
            <w:kern w:val="0"/>
            <w:lang w:eastAsia="en-GB"/>
            <w14:ligatures w14:val="none"/>
          </w:rPr>
          <w:t>Agriculture, Ecosystems &amp; Environment</w:t>
        </w:r>
      </w:hyperlink>
      <w:r w:rsidRPr="00DB1A7D">
        <w:rPr>
          <w:rFonts w:eastAsia="Times New Roman" w:cstheme="minorHAnsi"/>
          <w:color w:val="1F1F1F"/>
          <w:kern w:val="0"/>
          <w:lang w:eastAsia="en-GB"/>
          <w14:ligatures w14:val="none"/>
        </w:rPr>
        <w:t xml:space="preserve"> </w:t>
      </w:r>
      <w:hyperlink r:id="rId9" w:tooltip="Go to table of contents for this volume/issue" w:history="1">
        <w:r w:rsidRPr="00DB1A7D">
          <w:rPr>
            <w:rFonts w:eastAsia="Times New Roman" w:cstheme="minorHAnsi"/>
            <w:color w:val="0272B1"/>
            <w:kern w:val="0"/>
            <w:lang w:eastAsia="en-GB"/>
            <w14:ligatures w14:val="none"/>
          </w:rPr>
          <w:t>Volume 389</w:t>
        </w:r>
      </w:hyperlink>
      <w:r w:rsidRPr="00DB1A7D">
        <w:rPr>
          <w:rFonts w:eastAsia="Times New Roman" w:cstheme="minorHAnsi"/>
          <w:color w:val="1F1F1F"/>
          <w:kern w:val="0"/>
          <w:lang w:eastAsia="en-GB"/>
          <w14:ligatures w14:val="none"/>
        </w:rPr>
        <w:t>, 1 September 2025, 109713</w:t>
      </w:r>
      <w:r>
        <w:rPr>
          <w:rFonts w:eastAsia="Times New Roman" w:cstheme="minorHAnsi"/>
          <w:color w:val="1F1F1F"/>
          <w:kern w:val="36"/>
          <w:lang w:eastAsia="en-GB"/>
          <w14:ligatures w14:val="none"/>
        </w:rPr>
        <w:t xml:space="preserve">  </w:t>
      </w:r>
      <w:hyperlink r:id="rId10" w:history="1">
        <w:r w:rsidRPr="00DB1A7D">
          <w:rPr>
            <w:rStyle w:val="Hyperlink"/>
            <w:rFonts w:eastAsia="Times New Roman" w:cstheme="minorHAnsi"/>
            <w:kern w:val="0"/>
            <w:lang w:eastAsia="en-GB"/>
            <w14:ligatures w14:val="none"/>
          </w:rPr>
          <w:t>https://doi.org/10.1016/j.agee.2025.109713</w:t>
        </w:r>
      </w:hyperlink>
    </w:p>
    <w:p w14:paraId="4D44BA07" w14:textId="51F1E2DB" w:rsidR="00DB1A7D" w:rsidRPr="00DB1A7D" w:rsidRDefault="00DB1A7D" w:rsidP="009140F7">
      <w:pPr>
        <w:spacing w:line="240" w:lineRule="auto"/>
        <w:rPr>
          <w:b/>
          <w:bCs/>
          <w:sz w:val="24"/>
          <w:szCs w:val="24"/>
          <w:lang w:val="en-US"/>
        </w:rPr>
      </w:pPr>
      <w:r>
        <w:rPr>
          <w:b/>
          <w:bCs/>
          <w:sz w:val="24"/>
          <w:szCs w:val="24"/>
          <w:lang w:val="en-US"/>
        </w:rPr>
        <w:t>Contacts – Prof Adie Collins, Dr Hari Ram Upadhayay, Dr Yusheng Zhang</w:t>
      </w:r>
    </w:p>
    <w:p w14:paraId="5C1798D1" w14:textId="54A909C1" w:rsidR="002506DD" w:rsidRPr="00DB1A7D" w:rsidRDefault="002506DD" w:rsidP="009140F7">
      <w:pPr>
        <w:spacing w:line="240" w:lineRule="auto"/>
        <w:rPr>
          <w:b/>
          <w:bCs/>
          <w:sz w:val="20"/>
          <w:szCs w:val="20"/>
          <w:lang w:val="en-US"/>
        </w:rPr>
      </w:pPr>
    </w:p>
    <w:sectPr w:rsidR="002506DD" w:rsidRPr="00DB1A7D" w:rsidSect="002506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E0A"/>
    <w:multiLevelType w:val="multilevel"/>
    <w:tmpl w:val="1FAE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E5C6E"/>
    <w:multiLevelType w:val="multilevel"/>
    <w:tmpl w:val="76F6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61618D"/>
    <w:multiLevelType w:val="multilevel"/>
    <w:tmpl w:val="56A8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619735">
    <w:abstractNumId w:val="1"/>
  </w:num>
  <w:num w:numId="2" w16cid:durableId="938104640">
    <w:abstractNumId w:val="2"/>
  </w:num>
  <w:num w:numId="3" w16cid:durableId="8238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DD"/>
    <w:rsid w:val="000001BA"/>
    <w:rsid w:val="00046288"/>
    <w:rsid w:val="000D133C"/>
    <w:rsid w:val="001604AA"/>
    <w:rsid w:val="001837D3"/>
    <w:rsid w:val="002506DD"/>
    <w:rsid w:val="00313ACF"/>
    <w:rsid w:val="0035200C"/>
    <w:rsid w:val="00375A29"/>
    <w:rsid w:val="003F63BA"/>
    <w:rsid w:val="00456752"/>
    <w:rsid w:val="004750ED"/>
    <w:rsid w:val="0051267F"/>
    <w:rsid w:val="005254C1"/>
    <w:rsid w:val="00531B12"/>
    <w:rsid w:val="005F4677"/>
    <w:rsid w:val="0069140A"/>
    <w:rsid w:val="007E1B49"/>
    <w:rsid w:val="00807A79"/>
    <w:rsid w:val="0081464E"/>
    <w:rsid w:val="008A0EB0"/>
    <w:rsid w:val="009140F7"/>
    <w:rsid w:val="00920AB4"/>
    <w:rsid w:val="00945CDC"/>
    <w:rsid w:val="009D563A"/>
    <w:rsid w:val="00A1411D"/>
    <w:rsid w:val="00A6110B"/>
    <w:rsid w:val="00B12E0B"/>
    <w:rsid w:val="00B70001"/>
    <w:rsid w:val="00BD44E8"/>
    <w:rsid w:val="00C364F2"/>
    <w:rsid w:val="00CF4727"/>
    <w:rsid w:val="00DB1A7D"/>
    <w:rsid w:val="00DC069F"/>
    <w:rsid w:val="00E065BD"/>
    <w:rsid w:val="00E70C6E"/>
    <w:rsid w:val="00EC7FF6"/>
    <w:rsid w:val="00F744CC"/>
    <w:rsid w:val="00F91D9F"/>
    <w:rsid w:val="00FA33F7"/>
    <w:rsid w:val="00FB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1B0E"/>
  <w15:chartTrackingRefBased/>
  <w15:docId w15:val="{3D8ACB9F-D65F-4058-9C21-E85C8B7F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B1A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06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5F46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2506DD"/>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6DD"/>
    <w:rPr>
      <w:rFonts w:ascii="Times New Roman" w:eastAsia="Times New Roman" w:hAnsi="Times New Roman" w:cs="Times New Roman"/>
      <w:b/>
      <w:bCs/>
      <w:kern w:val="0"/>
      <w:sz w:val="27"/>
      <w:szCs w:val="27"/>
      <w:lang w:eastAsia="en-GB"/>
      <w14:ligatures w14:val="none"/>
    </w:rPr>
  </w:style>
  <w:style w:type="character" w:customStyle="1" w:styleId="Heading6Char">
    <w:name w:val="Heading 6 Char"/>
    <w:basedOn w:val="DefaultParagraphFont"/>
    <w:link w:val="Heading6"/>
    <w:uiPriority w:val="9"/>
    <w:rsid w:val="002506DD"/>
    <w:rPr>
      <w:rFonts w:ascii="Times New Roman" w:eastAsia="Times New Roman" w:hAnsi="Times New Roman" w:cs="Times New Roman"/>
      <w:b/>
      <w:bCs/>
      <w:kern w:val="0"/>
      <w:sz w:val="15"/>
      <w:szCs w:val="15"/>
      <w:lang w:eastAsia="en-GB"/>
      <w14:ligatures w14:val="none"/>
    </w:rPr>
  </w:style>
  <w:style w:type="paragraph" w:styleId="NormalWeb">
    <w:name w:val="Normal (Web)"/>
    <w:basedOn w:val="Normal"/>
    <w:uiPriority w:val="99"/>
    <w:unhideWhenUsed/>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506DD"/>
    <w:rPr>
      <w:i/>
      <w:iCs/>
    </w:rPr>
  </w:style>
  <w:style w:type="character" w:styleId="Hyperlink">
    <w:name w:val="Hyperlink"/>
    <w:basedOn w:val="DefaultParagraphFont"/>
    <w:uiPriority w:val="99"/>
    <w:unhideWhenUsed/>
    <w:rsid w:val="002506DD"/>
    <w:rPr>
      <w:color w:val="0000FF"/>
      <w:u w:val="single"/>
    </w:rPr>
  </w:style>
  <w:style w:type="paragraph" w:customStyle="1" w:styleId="team-position">
    <w:name w:val="team-position"/>
    <w:basedOn w:val="Normal"/>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2506DD"/>
    <w:rPr>
      <w:rFonts w:asciiTheme="majorHAnsi" w:eastAsiaTheme="majorEastAsia" w:hAnsiTheme="majorHAnsi" w:cstheme="majorBidi"/>
      <w:color w:val="2F5496" w:themeColor="accent1" w:themeShade="BF"/>
      <w:sz w:val="32"/>
      <w:szCs w:val="32"/>
    </w:rPr>
  </w:style>
  <w:style w:type="character" w:customStyle="1" w:styleId="epub-sectionitem">
    <w:name w:val="epub-section__item"/>
    <w:basedOn w:val="DefaultParagraphFont"/>
    <w:rsid w:val="002506DD"/>
  </w:style>
  <w:style w:type="character" w:customStyle="1" w:styleId="epub-sectionstate">
    <w:name w:val="epub-section__state"/>
    <w:basedOn w:val="DefaultParagraphFont"/>
    <w:rsid w:val="002506DD"/>
  </w:style>
  <w:style w:type="character" w:customStyle="1" w:styleId="epub-sectiondate">
    <w:name w:val="epub-section__date"/>
    <w:basedOn w:val="DefaultParagraphFont"/>
    <w:rsid w:val="002506DD"/>
  </w:style>
  <w:style w:type="character" w:styleId="UnresolvedMention">
    <w:name w:val="Unresolved Mention"/>
    <w:basedOn w:val="DefaultParagraphFont"/>
    <w:uiPriority w:val="99"/>
    <w:semiHidden/>
    <w:unhideWhenUsed/>
    <w:rsid w:val="002506DD"/>
    <w:rPr>
      <w:color w:val="605E5C"/>
      <w:shd w:val="clear" w:color="auto" w:fill="E1DFDD"/>
    </w:rPr>
  </w:style>
  <w:style w:type="character" w:customStyle="1" w:styleId="Heading4Char">
    <w:name w:val="Heading 4 Char"/>
    <w:basedOn w:val="DefaultParagraphFont"/>
    <w:link w:val="Heading4"/>
    <w:uiPriority w:val="9"/>
    <w:semiHidden/>
    <w:rsid w:val="005F4677"/>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DB1A7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2366">
      <w:bodyDiv w:val="1"/>
      <w:marLeft w:val="0"/>
      <w:marRight w:val="0"/>
      <w:marTop w:val="0"/>
      <w:marBottom w:val="0"/>
      <w:divBdr>
        <w:top w:val="none" w:sz="0" w:space="0" w:color="auto"/>
        <w:left w:val="none" w:sz="0" w:space="0" w:color="auto"/>
        <w:bottom w:val="none" w:sz="0" w:space="0" w:color="auto"/>
        <w:right w:val="none" w:sz="0" w:space="0" w:color="auto"/>
      </w:divBdr>
      <w:divsChild>
        <w:div w:id="332144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11561">
      <w:bodyDiv w:val="1"/>
      <w:marLeft w:val="0"/>
      <w:marRight w:val="0"/>
      <w:marTop w:val="0"/>
      <w:marBottom w:val="0"/>
      <w:divBdr>
        <w:top w:val="none" w:sz="0" w:space="0" w:color="auto"/>
        <w:left w:val="none" w:sz="0" w:space="0" w:color="auto"/>
        <w:bottom w:val="none" w:sz="0" w:space="0" w:color="auto"/>
        <w:right w:val="none" w:sz="0" w:space="0" w:color="auto"/>
      </w:divBdr>
    </w:div>
    <w:div w:id="77098405">
      <w:bodyDiv w:val="1"/>
      <w:marLeft w:val="0"/>
      <w:marRight w:val="0"/>
      <w:marTop w:val="0"/>
      <w:marBottom w:val="0"/>
      <w:divBdr>
        <w:top w:val="none" w:sz="0" w:space="0" w:color="auto"/>
        <w:left w:val="none" w:sz="0" w:space="0" w:color="auto"/>
        <w:bottom w:val="none" w:sz="0" w:space="0" w:color="auto"/>
        <w:right w:val="none" w:sz="0" w:space="0" w:color="auto"/>
      </w:divBdr>
      <w:divsChild>
        <w:div w:id="162668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30616">
      <w:bodyDiv w:val="1"/>
      <w:marLeft w:val="0"/>
      <w:marRight w:val="0"/>
      <w:marTop w:val="0"/>
      <w:marBottom w:val="0"/>
      <w:divBdr>
        <w:top w:val="none" w:sz="0" w:space="0" w:color="auto"/>
        <w:left w:val="none" w:sz="0" w:space="0" w:color="auto"/>
        <w:bottom w:val="none" w:sz="0" w:space="0" w:color="auto"/>
        <w:right w:val="none" w:sz="0" w:space="0" w:color="auto"/>
      </w:divBdr>
    </w:div>
    <w:div w:id="115292147">
      <w:bodyDiv w:val="1"/>
      <w:marLeft w:val="0"/>
      <w:marRight w:val="0"/>
      <w:marTop w:val="0"/>
      <w:marBottom w:val="0"/>
      <w:divBdr>
        <w:top w:val="none" w:sz="0" w:space="0" w:color="auto"/>
        <w:left w:val="none" w:sz="0" w:space="0" w:color="auto"/>
        <w:bottom w:val="none" w:sz="0" w:space="0" w:color="auto"/>
        <w:right w:val="none" w:sz="0" w:space="0" w:color="auto"/>
      </w:divBdr>
    </w:div>
    <w:div w:id="335693723">
      <w:bodyDiv w:val="1"/>
      <w:marLeft w:val="0"/>
      <w:marRight w:val="0"/>
      <w:marTop w:val="0"/>
      <w:marBottom w:val="0"/>
      <w:divBdr>
        <w:top w:val="none" w:sz="0" w:space="0" w:color="auto"/>
        <w:left w:val="none" w:sz="0" w:space="0" w:color="auto"/>
        <w:bottom w:val="none" w:sz="0" w:space="0" w:color="auto"/>
        <w:right w:val="none" w:sz="0" w:space="0" w:color="auto"/>
      </w:divBdr>
    </w:div>
    <w:div w:id="336157747">
      <w:bodyDiv w:val="1"/>
      <w:marLeft w:val="0"/>
      <w:marRight w:val="0"/>
      <w:marTop w:val="0"/>
      <w:marBottom w:val="0"/>
      <w:divBdr>
        <w:top w:val="none" w:sz="0" w:space="0" w:color="auto"/>
        <w:left w:val="none" w:sz="0" w:space="0" w:color="auto"/>
        <w:bottom w:val="none" w:sz="0" w:space="0" w:color="auto"/>
        <w:right w:val="none" w:sz="0" w:space="0" w:color="auto"/>
      </w:divBdr>
    </w:div>
    <w:div w:id="343944151">
      <w:bodyDiv w:val="1"/>
      <w:marLeft w:val="0"/>
      <w:marRight w:val="0"/>
      <w:marTop w:val="0"/>
      <w:marBottom w:val="0"/>
      <w:divBdr>
        <w:top w:val="none" w:sz="0" w:space="0" w:color="auto"/>
        <w:left w:val="none" w:sz="0" w:space="0" w:color="auto"/>
        <w:bottom w:val="none" w:sz="0" w:space="0" w:color="auto"/>
        <w:right w:val="none" w:sz="0" w:space="0" w:color="auto"/>
      </w:divBdr>
    </w:div>
    <w:div w:id="352459126">
      <w:bodyDiv w:val="1"/>
      <w:marLeft w:val="0"/>
      <w:marRight w:val="0"/>
      <w:marTop w:val="0"/>
      <w:marBottom w:val="0"/>
      <w:divBdr>
        <w:top w:val="none" w:sz="0" w:space="0" w:color="auto"/>
        <w:left w:val="none" w:sz="0" w:space="0" w:color="auto"/>
        <w:bottom w:val="none" w:sz="0" w:space="0" w:color="auto"/>
        <w:right w:val="none" w:sz="0" w:space="0" w:color="auto"/>
      </w:divBdr>
    </w:div>
    <w:div w:id="410977002">
      <w:bodyDiv w:val="1"/>
      <w:marLeft w:val="0"/>
      <w:marRight w:val="0"/>
      <w:marTop w:val="0"/>
      <w:marBottom w:val="0"/>
      <w:divBdr>
        <w:top w:val="none" w:sz="0" w:space="0" w:color="auto"/>
        <w:left w:val="none" w:sz="0" w:space="0" w:color="auto"/>
        <w:bottom w:val="none" w:sz="0" w:space="0" w:color="auto"/>
        <w:right w:val="none" w:sz="0" w:space="0" w:color="auto"/>
      </w:divBdr>
    </w:div>
    <w:div w:id="414127529">
      <w:bodyDiv w:val="1"/>
      <w:marLeft w:val="0"/>
      <w:marRight w:val="0"/>
      <w:marTop w:val="0"/>
      <w:marBottom w:val="0"/>
      <w:divBdr>
        <w:top w:val="none" w:sz="0" w:space="0" w:color="auto"/>
        <w:left w:val="none" w:sz="0" w:space="0" w:color="auto"/>
        <w:bottom w:val="none" w:sz="0" w:space="0" w:color="auto"/>
        <w:right w:val="none" w:sz="0" w:space="0" w:color="auto"/>
      </w:divBdr>
    </w:div>
    <w:div w:id="419260723">
      <w:bodyDiv w:val="1"/>
      <w:marLeft w:val="0"/>
      <w:marRight w:val="0"/>
      <w:marTop w:val="0"/>
      <w:marBottom w:val="0"/>
      <w:divBdr>
        <w:top w:val="none" w:sz="0" w:space="0" w:color="auto"/>
        <w:left w:val="none" w:sz="0" w:space="0" w:color="auto"/>
        <w:bottom w:val="none" w:sz="0" w:space="0" w:color="auto"/>
        <w:right w:val="none" w:sz="0" w:space="0" w:color="auto"/>
      </w:divBdr>
      <w:divsChild>
        <w:div w:id="1070079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844739">
      <w:bodyDiv w:val="1"/>
      <w:marLeft w:val="0"/>
      <w:marRight w:val="0"/>
      <w:marTop w:val="0"/>
      <w:marBottom w:val="0"/>
      <w:divBdr>
        <w:top w:val="none" w:sz="0" w:space="0" w:color="auto"/>
        <w:left w:val="none" w:sz="0" w:space="0" w:color="auto"/>
        <w:bottom w:val="none" w:sz="0" w:space="0" w:color="auto"/>
        <w:right w:val="none" w:sz="0" w:space="0" w:color="auto"/>
      </w:divBdr>
    </w:div>
    <w:div w:id="505747439">
      <w:bodyDiv w:val="1"/>
      <w:marLeft w:val="0"/>
      <w:marRight w:val="0"/>
      <w:marTop w:val="0"/>
      <w:marBottom w:val="0"/>
      <w:divBdr>
        <w:top w:val="none" w:sz="0" w:space="0" w:color="auto"/>
        <w:left w:val="none" w:sz="0" w:space="0" w:color="auto"/>
        <w:bottom w:val="none" w:sz="0" w:space="0" w:color="auto"/>
        <w:right w:val="none" w:sz="0" w:space="0" w:color="auto"/>
      </w:divBdr>
      <w:divsChild>
        <w:div w:id="36834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155123">
      <w:bodyDiv w:val="1"/>
      <w:marLeft w:val="0"/>
      <w:marRight w:val="0"/>
      <w:marTop w:val="0"/>
      <w:marBottom w:val="0"/>
      <w:divBdr>
        <w:top w:val="none" w:sz="0" w:space="0" w:color="auto"/>
        <w:left w:val="none" w:sz="0" w:space="0" w:color="auto"/>
        <w:bottom w:val="none" w:sz="0" w:space="0" w:color="auto"/>
        <w:right w:val="none" w:sz="0" w:space="0" w:color="auto"/>
      </w:divBdr>
      <w:divsChild>
        <w:div w:id="99380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887861">
      <w:bodyDiv w:val="1"/>
      <w:marLeft w:val="0"/>
      <w:marRight w:val="0"/>
      <w:marTop w:val="0"/>
      <w:marBottom w:val="0"/>
      <w:divBdr>
        <w:top w:val="none" w:sz="0" w:space="0" w:color="auto"/>
        <w:left w:val="none" w:sz="0" w:space="0" w:color="auto"/>
        <w:bottom w:val="none" w:sz="0" w:space="0" w:color="auto"/>
        <w:right w:val="none" w:sz="0" w:space="0" w:color="auto"/>
      </w:divBdr>
    </w:div>
    <w:div w:id="722366979">
      <w:bodyDiv w:val="1"/>
      <w:marLeft w:val="0"/>
      <w:marRight w:val="0"/>
      <w:marTop w:val="0"/>
      <w:marBottom w:val="0"/>
      <w:divBdr>
        <w:top w:val="none" w:sz="0" w:space="0" w:color="auto"/>
        <w:left w:val="none" w:sz="0" w:space="0" w:color="auto"/>
        <w:bottom w:val="none" w:sz="0" w:space="0" w:color="auto"/>
        <w:right w:val="none" w:sz="0" w:space="0" w:color="auto"/>
      </w:divBdr>
      <w:divsChild>
        <w:div w:id="168011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05250">
      <w:bodyDiv w:val="1"/>
      <w:marLeft w:val="0"/>
      <w:marRight w:val="0"/>
      <w:marTop w:val="0"/>
      <w:marBottom w:val="0"/>
      <w:divBdr>
        <w:top w:val="none" w:sz="0" w:space="0" w:color="auto"/>
        <w:left w:val="none" w:sz="0" w:space="0" w:color="auto"/>
        <w:bottom w:val="none" w:sz="0" w:space="0" w:color="auto"/>
        <w:right w:val="none" w:sz="0" w:space="0" w:color="auto"/>
      </w:divBdr>
      <w:divsChild>
        <w:div w:id="124179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423799">
      <w:bodyDiv w:val="1"/>
      <w:marLeft w:val="0"/>
      <w:marRight w:val="0"/>
      <w:marTop w:val="0"/>
      <w:marBottom w:val="0"/>
      <w:divBdr>
        <w:top w:val="none" w:sz="0" w:space="0" w:color="auto"/>
        <w:left w:val="none" w:sz="0" w:space="0" w:color="auto"/>
        <w:bottom w:val="none" w:sz="0" w:space="0" w:color="auto"/>
        <w:right w:val="none" w:sz="0" w:space="0" w:color="auto"/>
      </w:divBdr>
    </w:div>
    <w:div w:id="1034885672">
      <w:bodyDiv w:val="1"/>
      <w:marLeft w:val="0"/>
      <w:marRight w:val="0"/>
      <w:marTop w:val="0"/>
      <w:marBottom w:val="0"/>
      <w:divBdr>
        <w:top w:val="none" w:sz="0" w:space="0" w:color="auto"/>
        <w:left w:val="none" w:sz="0" w:space="0" w:color="auto"/>
        <w:bottom w:val="none" w:sz="0" w:space="0" w:color="auto"/>
        <w:right w:val="none" w:sz="0" w:space="0" w:color="auto"/>
      </w:divBdr>
    </w:div>
    <w:div w:id="1078020839">
      <w:bodyDiv w:val="1"/>
      <w:marLeft w:val="0"/>
      <w:marRight w:val="0"/>
      <w:marTop w:val="0"/>
      <w:marBottom w:val="0"/>
      <w:divBdr>
        <w:top w:val="none" w:sz="0" w:space="0" w:color="auto"/>
        <w:left w:val="none" w:sz="0" w:space="0" w:color="auto"/>
        <w:bottom w:val="none" w:sz="0" w:space="0" w:color="auto"/>
        <w:right w:val="none" w:sz="0" w:space="0" w:color="auto"/>
      </w:divBdr>
      <w:divsChild>
        <w:div w:id="1689408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074409">
      <w:bodyDiv w:val="1"/>
      <w:marLeft w:val="0"/>
      <w:marRight w:val="0"/>
      <w:marTop w:val="0"/>
      <w:marBottom w:val="0"/>
      <w:divBdr>
        <w:top w:val="none" w:sz="0" w:space="0" w:color="auto"/>
        <w:left w:val="none" w:sz="0" w:space="0" w:color="auto"/>
        <w:bottom w:val="none" w:sz="0" w:space="0" w:color="auto"/>
        <w:right w:val="none" w:sz="0" w:space="0" w:color="auto"/>
      </w:divBdr>
    </w:div>
    <w:div w:id="1108236598">
      <w:bodyDiv w:val="1"/>
      <w:marLeft w:val="0"/>
      <w:marRight w:val="0"/>
      <w:marTop w:val="0"/>
      <w:marBottom w:val="0"/>
      <w:divBdr>
        <w:top w:val="none" w:sz="0" w:space="0" w:color="auto"/>
        <w:left w:val="none" w:sz="0" w:space="0" w:color="auto"/>
        <w:bottom w:val="none" w:sz="0" w:space="0" w:color="auto"/>
        <w:right w:val="none" w:sz="0" w:space="0" w:color="auto"/>
      </w:divBdr>
    </w:div>
    <w:div w:id="1135413074">
      <w:bodyDiv w:val="1"/>
      <w:marLeft w:val="0"/>
      <w:marRight w:val="0"/>
      <w:marTop w:val="0"/>
      <w:marBottom w:val="0"/>
      <w:divBdr>
        <w:top w:val="none" w:sz="0" w:space="0" w:color="auto"/>
        <w:left w:val="none" w:sz="0" w:space="0" w:color="auto"/>
        <w:bottom w:val="none" w:sz="0" w:space="0" w:color="auto"/>
        <w:right w:val="none" w:sz="0" w:space="0" w:color="auto"/>
      </w:divBdr>
      <w:divsChild>
        <w:div w:id="243537076">
          <w:marLeft w:val="0"/>
          <w:marRight w:val="0"/>
          <w:marTop w:val="0"/>
          <w:marBottom w:val="150"/>
          <w:divBdr>
            <w:top w:val="none" w:sz="0" w:space="0" w:color="auto"/>
            <w:left w:val="none" w:sz="0" w:space="0" w:color="auto"/>
            <w:bottom w:val="none" w:sz="0" w:space="0" w:color="auto"/>
            <w:right w:val="none" w:sz="0" w:space="0" w:color="auto"/>
          </w:divBdr>
        </w:div>
        <w:div w:id="1734231523">
          <w:marLeft w:val="0"/>
          <w:marRight w:val="0"/>
          <w:marTop w:val="0"/>
          <w:marBottom w:val="225"/>
          <w:divBdr>
            <w:top w:val="none" w:sz="0" w:space="0" w:color="auto"/>
            <w:left w:val="none" w:sz="0" w:space="0" w:color="auto"/>
            <w:bottom w:val="none" w:sz="0" w:space="0" w:color="auto"/>
            <w:right w:val="none" w:sz="0" w:space="0" w:color="auto"/>
          </w:divBdr>
          <w:divsChild>
            <w:div w:id="1891260218">
              <w:marLeft w:val="0"/>
              <w:marRight w:val="0"/>
              <w:marTop w:val="0"/>
              <w:marBottom w:val="0"/>
              <w:divBdr>
                <w:top w:val="none" w:sz="0" w:space="0" w:color="auto"/>
                <w:left w:val="none" w:sz="0" w:space="0" w:color="auto"/>
                <w:bottom w:val="none" w:sz="0" w:space="0" w:color="auto"/>
                <w:right w:val="none" w:sz="0" w:space="0" w:color="auto"/>
              </w:divBdr>
              <w:divsChild>
                <w:div w:id="2044331030">
                  <w:marLeft w:val="0"/>
                  <w:marRight w:val="0"/>
                  <w:marTop w:val="0"/>
                  <w:marBottom w:val="75"/>
                  <w:divBdr>
                    <w:top w:val="none" w:sz="0" w:space="0" w:color="auto"/>
                    <w:left w:val="none" w:sz="0" w:space="0" w:color="auto"/>
                    <w:bottom w:val="none" w:sz="0" w:space="0" w:color="auto"/>
                    <w:right w:val="none" w:sz="0" w:space="0" w:color="auto"/>
                  </w:divBdr>
                </w:div>
                <w:div w:id="179439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66898166">
      <w:bodyDiv w:val="1"/>
      <w:marLeft w:val="0"/>
      <w:marRight w:val="0"/>
      <w:marTop w:val="0"/>
      <w:marBottom w:val="0"/>
      <w:divBdr>
        <w:top w:val="none" w:sz="0" w:space="0" w:color="auto"/>
        <w:left w:val="none" w:sz="0" w:space="0" w:color="auto"/>
        <w:bottom w:val="none" w:sz="0" w:space="0" w:color="auto"/>
        <w:right w:val="none" w:sz="0" w:space="0" w:color="auto"/>
      </w:divBdr>
      <w:divsChild>
        <w:div w:id="1106387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647713">
      <w:bodyDiv w:val="1"/>
      <w:marLeft w:val="0"/>
      <w:marRight w:val="0"/>
      <w:marTop w:val="0"/>
      <w:marBottom w:val="0"/>
      <w:divBdr>
        <w:top w:val="none" w:sz="0" w:space="0" w:color="auto"/>
        <w:left w:val="none" w:sz="0" w:space="0" w:color="auto"/>
        <w:bottom w:val="none" w:sz="0" w:space="0" w:color="auto"/>
        <w:right w:val="none" w:sz="0" w:space="0" w:color="auto"/>
      </w:divBdr>
    </w:div>
    <w:div w:id="1183670596">
      <w:bodyDiv w:val="1"/>
      <w:marLeft w:val="0"/>
      <w:marRight w:val="0"/>
      <w:marTop w:val="0"/>
      <w:marBottom w:val="0"/>
      <w:divBdr>
        <w:top w:val="none" w:sz="0" w:space="0" w:color="auto"/>
        <w:left w:val="none" w:sz="0" w:space="0" w:color="auto"/>
        <w:bottom w:val="none" w:sz="0" w:space="0" w:color="auto"/>
        <w:right w:val="none" w:sz="0" w:space="0" w:color="auto"/>
      </w:divBdr>
    </w:div>
    <w:div w:id="1183743817">
      <w:bodyDiv w:val="1"/>
      <w:marLeft w:val="0"/>
      <w:marRight w:val="0"/>
      <w:marTop w:val="0"/>
      <w:marBottom w:val="0"/>
      <w:divBdr>
        <w:top w:val="none" w:sz="0" w:space="0" w:color="auto"/>
        <w:left w:val="none" w:sz="0" w:space="0" w:color="auto"/>
        <w:bottom w:val="none" w:sz="0" w:space="0" w:color="auto"/>
        <w:right w:val="none" w:sz="0" w:space="0" w:color="auto"/>
      </w:divBdr>
    </w:div>
    <w:div w:id="1192953785">
      <w:bodyDiv w:val="1"/>
      <w:marLeft w:val="0"/>
      <w:marRight w:val="0"/>
      <w:marTop w:val="0"/>
      <w:marBottom w:val="0"/>
      <w:divBdr>
        <w:top w:val="none" w:sz="0" w:space="0" w:color="auto"/>
        <w:left w:val="none" w:sz="0" w:space="0" w:color="auto"/>
        <w:bottom w:val="none" w:sz="0" w:space="0" w:color="auto"/>
        <w:right w:val="none" w:sz="0" w:space="0" w:color="auto"/>
      </w:divBdr>
      <w:divsChild>
        <w:div w:id="337512477">
          <w:marLeft w:val="0"/>
          <w:marRight w:val="0"/>
          <w:marTop w:val="0"/>
          <w:marBottom w:val="0"/>
          <w:divBdr>
            <w:top w:val="none" w:sz="0" w:space="0" w:color="auto"/>
            <w:left w:val="none" w:sz="0" w:space="0" w:color="auto"/>
            <w:bottom w:val="none" w:sz="0" w:space="0" w:color="auto"/>
            <w:right w:val="none" w:sz="0" w:space="0" w:color="auto"/>
          </w:divBdr>
          <w:divsChild>
            <w:div w:id="148325284">
              <w:marLeft w:val="0"/>
              <w:marRight w:val="0"/>
              <w:marTop w:val="0"/>
              <w:marBottom w:val="0"/>
              <w:divBdr>
                <w:top w:val="none" w:sz="0" w:space="0" w:color="auto"/>
                <w:left w:val="none" w:sz="0" w:space="0" w:color="auto"/>
                <w:bottom w:val="none" w:sz="0" w:space="0" w:color="auto"/>
                <w:right w:val="none" w:sz="0" w:space="0" w:color="auto"/>
              </w:divBdr>
              <w:divsChild>
                <w:div w:id="438529115">
                  <w:marLeft w:val="0"/>
                  <w:marRight w:val="0"/>
                  <w:marTop w:val="0"/>
                  <w:marBottom w:val="0"/>
                  <w:divBdr>
                    <w:top w:val="none" w:sz="0" w:space="0" w:color="auto"/>
                    <w:left w:val="none" w:sz="0" w:space="0" w:color="auto"/>
                    <w:bottom w:val="none" w:sz="0" w:space="0" w:color="auto"/>
                    <w:right w:val="none" w:sz="0" w:space="0" w:color="auto"/>
                  </w:divBdr>
                  <w:divsChild>
                    <w:div w:id="1645963288">
                      <w:marLeft w:val="0"/>
                      <w:marRight w:val="0"/>
                      <w:marTop w:val="0"/>
                      <w:marBottom w:val="0"/>
                      <w:divBdr>
                        <w:top w:val="none" w:sz="0" w:space="0" w:color="auto"/>
                        <w:left w:val="none" w:sz="0" w:space="0" w:color="auto"/>
                        <w:bottom w:val="none" w:sz="0" w:space="0" w:color="auto"/>
                        <w:right w:val="none" w:sz="0" w:space="0" w:color="auto"/>
                      </w:divBdr>
                      <w:divsChild>
                        <w:div w:id="820148211">
                          <w:marLeft w:val="225"/>
                          <w:marRight w:val="225"/>
                          <w:marTop w:val="0"/>
                          <w:marBottom w:val="0"/>
                          <w:divBdr>
                            <w:top w:val="none" w:sz="0" w:space="0" w:color="auto"/>
                            <w:left w:val="none" w:sz="0" w:space="0" w:color="auto"/>
                            <w:bottom w:val="none" w:sz="0" w:space="0" w:color="auto"/>
                            <w:right w:val="none" w:sz="0" w:space="0" w:color="auto"/>
                          </w:divBdr>
                          <w:divsChild>
                            <w:div w:id="1322271790">
                              <w:marLeft w:val="0"/>
                              <w:marRight w:val="0"/>
                              <w:marTop w:val="0"/>
                              <w:marBottom w:val="0"/>
                              <w:divBdr>
                                <w:top w:val="single" w:sz="2" w:space="0" w:color="FFD300"/>
                                <w:left w:val="single" w:sz="48" w:space="12" w:color="FFD300"/>
                                <w:bottom w:val="single" w:sz="2" w:space="0" w:color="FFD300"/>
                                <w:right w:val="single" w:sz="2" w:space="0" w:color="FFD300"/>
                              </w:divBdr>
                              <w:divsChild>
                                <w:div w:id="9057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99290">
          <w:marLeft w:val="0"/>
          <w:marRight w:val="0"/>
          <w:marTop w:val="0"/>
          <w:marBottom w:val="0"/>
          <w:divBdr>
            <w:top w:val="none" w:sz="0" w:space="0" w:color="auto"/>
            <w:left w:val="none" w:sz="0" w:space="0" w:color="auto"/>
            <w:bottom w:val="none" w:sz="0" w:space="0" w:color="auto"/>
            <w:right w:val="none" w:sz="0" w:space="0" w:color="auto"/>
          </w:divBdr>
          <w:divsChild>
            <w:div w:id="384717534">
              <w:marLeft w:val="0"/>
              <w:marRight w:val="0"/>
              <w:marTop w:val="0"/>
              <w:marBottom w:val="0"/>
              <w:divBdr>
                <w:top w:val="none" w:sz="0" w:space="0" w:color="auto"/>
                <w:left w:val="none" w:sz="0" w:space="0" w:color="auto"/>
                <w:bottom w:val="none" w:sz="0" w:space="0" w:color="auto"/>
                <w:right w:val="none" w:sz="0" w:space="0" w:color="auto"/>
              </w:divBdr>
              <w:divsChild>
                <w:div w:id="1250770719">
                  <w:marLeft w:val="-225"/>
                  <w:marRight w:val="-225"/>
                  <w:marTop w:val="0"/>
                  <w:marBottom w:val="0"/>
                  <w:divBdr>
                    <w:top w:val="none" w:sz="0" w:space="0" w:color="auto"/>
                    <w:left w:val="none" w:sz="0" w:space="0" w:color="auto"/>
                    <w:bottom w:val="none" w:sz="0" w:space="0" w:color="auto"/>
                    <w:right w:val="none" w:sz="0" w:space="0" w:color="auto"/>
                  </w:divBdr>
                  <w:divsChild>
                    <w:div w:id="1828937339">
                      <w:marLeft w:val="0"/>
                      <w:marRight w:val="0"/>
                      <w:marTop w:val="0"/>
                      <w:marBottom w:val="0"/>
                      <w:divBdr>
                        <w:top w:val="none" w:sz="0" w:space="0" w:color="auto"/>
                        <w:left w:val="none" w:sz="0" w:space="0" w:color="auto"/>
                        <w:bottom w:val="none" w:sz="0" w:space="0" w:color="auto"/>
                        <w:right w:val="none" w:sz="0" w:space="0" w:color="auto"/>
                      </w:divBdr>
                      <w:divsChild>
                        <w:div w:id="93597370">
                          <w:marLeft w:val="0"/>
                          <w:marRight w:val="0"/>
                          <w:marTop w:val="0"/>
                          <w:marBottom w:val="0"/>
                          <w:divBdr>
                            <w:top w:val="none" w:sz="0" w:space="0" w:color="auto"/>
                            <w:left w:val="none" w:sz="0" w:space="0" w:color="auto"/>
                            <w:bottom w:val="none" w:sz="0" w:space="0" w:color="auto"/>
                            <w:right w:val="none" w:sz="0" w:space="0" w:color="auto"/>
                          </w:divBdr>
                          <w:divsChild>
                            <w:div w:id="1052462839">
                              <w:marLeft w:val="0"/>
                              <w:marRight w:val="0"/>
                              <w:marTop w:val="0"/>
                              <w:marBottom w:val="0"/>
                              <w:divBdr>
                                <w:top w:val="none" w:sz="0" w:space="0" w:color="auto"/>
                                <w:left w:val="none" w:sz="0" w:space="0" w:color="auto"/>
                                <w:bottom w:val="none" w:sz="0" w:space="0" w:color="auto"/>
                                <w:right w:val="none" w:sz="0" w:space="0" w:color="auto"/>
                              </w:divBdr>
                              <w:divsChild>
                                <w:div w:id="129474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5938321">
                          <w:marLeft w:val="0"/>
                          <w:marRight w:val="0"/>
                          <w:marTop w:val="0"/>
                          <w:marBottom w:val="225"/>
                          <w:divBdr>
                            <w:top w:val="none" w:sz="0" w:space="0" w:color="auto"/>
                            <w:left w:val="none" w:sz="0" w:space="0" w:color="auto"/>
                            <w:bottom w:val="single" w:sz="6" w:space="8" w:color="FFD300"/>
                            <w:right w:val="none" w:sz="0" w:space="0" w:color="auto"/>
                          </w:divBdr>
                        </w:div>
                        <w:div w:id="377051199">
                          <w:marLeft w:val="0"/>
                          <w:marRight w:val="0"/>
                          <w:marTop w:val="0"/>
                          <w:marBottom w:val="0"/>
                          <w:divBdr>
                            <w:top w:val="none" w:sz="0" w:space="0" w:color="auto"/>
                            <w:left w:val="none" w:sz="0" w:space="0" w:color="auto"/>
                            <w:bottom w:val="none" w:sz="0" w:space="0" w:color="auto"/>
                            <w:right w:val="none" w:sz="0" w:space="0" w:color="auto"/>
                          </w:divBdr>
                          <w:divsChild>
                            <w:div w:id="272203018">
                              <w:marLeft w:val="0"/>
                              <w:marRight w:val="0"/>
                              <w:marTop w:val="0"/>
                              <w:marBottom w:val="0"/>
                              <w:divBdr>
                                <w:top w:val="none" w:sz="0" w:space="0" w:color="auto"/>
                                <w:left w:val="none" w:sz="0" w:space="0" w:color="auto"/>
                                <w:bottom w:val="none" w:sz="0" w:space="0" w:color="auto"/>
                                <w:right w:val="none" w:sz="0" w:space="0" w:color="auto"/>
                              </w:divBdr>
                              <w:divsChild>
                                <w:div w:id="2646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2970">
                          <w:marLeft w:val="0"/>
                          <w:marRight w:val="0"/>
                          <w:marTop w:val="0"/>
                          <w:marBottom w:val="225"/>
                          <w:divBdr>
                            <w:top w:val="none" w:sz="0" w:space="0" w:color="auto"/>
                            <w:left w:val="none" w:sz="0" w:space="0" w:color="auto"/>
                            <w:bottom w:val="single" w:sz="6" w:space="8" w:color="FFD300"/>
                            <w:right w:val="none" w:sz="0" w:space="0" w:color="auto"/>
                          </w:divBdr>
                        </w:div>
                        <w:div w:id="1844466416">
                          <w:marLeft w:val="0"/>
                          <w:marRight w:val="0"/>
                          <w:marTop w:val="0"/>
                          <w:marBottom w:val="0"/>
                          <w:divBdr>
                            <w:top w:val="none" w:sz="0" w:space="0" w:color="auto"/>
                            <w:left w:val="none" w:sz="0" w:space="0" w:color="auto"/>
                            <w:bottom w:val="none" w:sz="0" w:space="0" w:color="auto"/>
                            <w:right w:val="none" w:sz="0" w:space="0" w:color="auto"/>
                          </w:divBdr>
                          <w:divsChild>
                            <w:div w:id="1869176097">
                              <w:marLeft w:val="-225"/>
                              <w:marRight w:val="-225"/>
                              <w:marTop w:val="0"/>
                              <w:marBottom w:val="0"/>
                              <w:divBdr>
                                <w:top w:val="none" w:sz="0" w:space="0" w:color="auto"/>
                                <w:left w:val="none" w:sz="0" w:space="0" w:color="auto"/>
                                <w:bottom w:val="none" w:sz="0" w:space="0" w:color="auto"/>
                                <w:right w:val="none" w:sz="0" w:space="0" w:color="auto"/>
                              </w:divBdr>
                              <w:divsChild>
                                <w:div w:id="186990693">
                                  <w:marLeft w:val="0"/>
                                  <w:marRight w:val="0"/>
                                  <w:marTop w:val="0"/>
                                  <w:marBottom w:val="0"/>
                                  <w:divBdr>
                                    <w:top w:val="none" w:sz="0" w:space="0" w:color="auto"/>
                                    <w:left w:val="none" w:sz="0" w:space="0" w:color="auto"/>
                                    <w:bottom w:val="none" w:sz="0" w:space="0" w:color="auto"/>
                                    <w:right w:val="none" w:sz="0" w:space="0" w:color="auto"/>
                                  </w:divBdr>
                                  <w:divsChild>
                                    <w:div w:id="73087554">
                                      <w:marLeft w:val="0"/>
                                      <w:marRight w:val="0"/>
                                      <w:marTop w:val="0"/>
                                      <w:marBottom w:val="0"/>
                                      <w:divBdr>
                                        <w:top w:val="none" w:sz="0" w:space="0" w:color="auto"/>
                                        <w:left w:val="none" w:sz="0" w:space="0" w:color="auto"/>
                                        <w:bottom w:val="none" w:sz="0" w:space="0" w:color="auto"/>
                                        <w:right w:val="none" w:sz="0" w:space="0" w:color="auto"/>
                                      </w:divBdr>
                                      <w:divsChild>
                                        <w:div w:id="937324729">
                                          <w:marLeft w:val="0"/>
                                          <w:marRight w:val="0"/>
                                          <w:marTop w:val="0"/>
                                          <w:marBottom w:val="0"/>
                                          <w:divBdr>
                                            <w:top w:val="none" w:sz="0" w:space="0" w:color="auto"/>
                                            <w:left w:val="none" w:sz="0" w:space="0" w:color="auto"/>
                                            <w:bottom w:val="none" w:sz="0" w:space="0" w:color="auto"/>
                                            <w:right w:val="none" w:sz="0" w:space="0" w:color="auto"/>
                                          </w:divBdr>
                                          <w:divsChild>
                                            <w:div w:id="47843353">
                                              <w:marLeft w:val="0"/>
                                              <w:marRight w:val="0"/>
                                              <w:marTop w:val="525"/>
                                              <w:marBottom w:val="0"/>
                                              <w:divBdr>
                                                <w:top w:val="none" w:sz="0" w:space="0" w:color="auto"/>
                                                <w:left w:val="none" w:sz="0" w:space="0" w:color="auto"/>
                                                <w:bottom w:val="none" w:sz="0" w:space="0" w:color="auto"/>
                                                <w:right w:val="none" w:sz="0" w:space="0" w:color="auto"/>
                                              </w:divBdr>
                                              <w:divsChild>
                                                <w:div w:id="415784303">
                                                  <w:marLeft w:val="-225"/>
                                                  <w:marRight w:val="-225"/>
                                                  <w:marTop w:val="0"/>
                                                  <w:marBottom w:val="0"/>
                                                  <w:divBdr>
                                                    <w:top w:val="none" w:sz="0" w:space="0" w:color="auto"/>
                                                    <w:left w:val="none" w:sz="0" w:space="0" w:color="auto"/>
                                                    <w:bottom w:val="none" w:sz="0" w:space="0" w:color="auto"/>
                                                    <w:right w:val="none" w:sz="0" w:space="0" w:color="auto"/>
                                                  </w:divBdr>
                                                  <w:divsChild>
                                                    <w:div w:id="538012597">
                                                      <w:marLeft w:val="0"/>
                                                      <w:marRight w:val="0"/>
                                                      <w:marTop w:val="0"/>
                                                      <w:marBottom w:val="0"/>
                                                      <w:divBdr>
                                                        <w:top w:val="none" w:sz="0" w:space="0" w:color="auto"/>
                                                        <w:left w:val="none" w:sz="0" w:space="0" w:color="auto"/>
                                                        <w:bottom w:val="none" w:sz="0" w:space="0" w:color="auto"/>
                                                        <w:right w:val="none" w:sz="0" w:space="0" w:color="auto"/>
                                                      </w:divBdr>
                                                      <w:divsChild>
                                                        <w:div w:id="1560483756">
                                                          <w:marLeft w:val="0"/>
                                                          <w:marRight w:val="0"/>
                                                          <w:marTop w:val="0"/>
                                                          <w:marBottom w:val="0"/>
                                                          <w:divBdr>
                                                            <w:top w:val="none" w:sz="0" w:space="0" w:color="auto"/>
                                                            <w:left w:val="none" w:sz="0" w:space="0" w:color="auto"/>
                                                            <w:bottom w:val="none" w:sz="0" w:space="0" w:color="auto"/>
                                                            <w:right w:val="none" w:sz="0" w:space="0" w:color="auto"/>
                                                          </w:divBdr>
                                                        </w:div>
                                                      </w:divsChild>
                                                    </w:div>
                                                    <w:div w:id="625429990">
                                                      <w:marLeft w:val="0"/>
                                                      <w:marRight w:val="0"/>
                                                      <w:marTop w:val="0"/>
                                                      <w:marBottom w:val="0"/>
                                                      <w:divBdr>
                                                        <w:top w:val="none" w:sz="0" w:space="0" w:color="auto"/>
                                                        <w:left w:val="none" w:sz="0" w:space="0" w:color="auto"/>
                                                        <w:bottom w:val="none" w:sz="0" w:space="0" w:color="auto"/>
                                                        <w:right w:val="none" w:sz="0" w:space="0" w:color="auto"/>
                                                      </w:divBdr>
                                                      <w:divsChild>
                                                        <w:div w:id="303237322">
                                                          <w:marLeft w:val="0"/>
                                                          <w:marRight w:val="0"/>
                                                          <w:marTop w:val="0"/>
                                                          <w:marBottom w:val="0"/>
                                                          <w:divBdr>
                                                            <w:top w:val="none" w:sz="0" w:space="0" w:color="auto"/>
                                                            <w:left w:val="none" w:sz="0" w:space="0" w:color="auto"/>
                                                            <w:bottom w:val="none" w:sz="0" w:space="0" w:color="auto"/>
                                                            <w:right w:val="none" w:sz="0" w:space="0" w:color="auto"/>
                                                          </w:divBdr>
                                                          <w:divsChild>
                                                            <w:div w:id="52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1627218">
      <w:bodyDiv w:val="1"/>
      <w:marLeft w:val="0"/>
      <w:marRight w:val="0"/>
      <w:marTop w:val="0"/>
      <w:marBottom w:val="0"/>
      <w:divBdr>
        <w:top w:val="none" w:sz="0" w:space="0" w:color="auto"/>
        <w:left w:val="none" w:sz="0" w:space="0" w:color="auto"/>
        <w:bottom w:val="none" w:sz="0" w:space="0" w:color="auto"/>
        <w:right w:val="none" w:sz="0" w:space="0" w:color="auto"/>
      </w:divBdr>
      <w:divsChild>
        <w:div w:id="1087846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323889">
      <w:bodyDiv w:val="1"/>
      <w:marLeft w:val="0"/>
      <w:marRight w:val="0"/>
      <w:marTop w:val="0"/>
      <w:marBottom w:val="0"/>
      <w:divBdr>
        <w:top w:val="none" w:sz="0" w:space="0" w:color="auto"/>
        <w:left w:val="none" w:sz="0" w:space="0" w:color="auto"/>
        <w:bottom w:val="none" w:sz="0" w:space="0" w:color="auto"/>
        <w:right w:val="none" w:sz="0" w:space="0" w:color="auto"/>
      </w:divBdr>
    </w:div>
    <w:div w:id="1226259281">
      <w:bodyDiv w:val="1"/>
      <w:marLeft w:val="0"/>
      <w:marRight w:val="0"/>
      <w:marTop w:val="0"/>
      <w:marBottom w:val="0"/>
      <w:divBdr>
        <w:top w:val="none" w:sz="0" w:space="0" w:color="auto"/>
        <w:left w:val="none" w:sz="0" w:space="0" w:color="auto"/>
        <w:bottom w:val="none" w:sz="0" w:space="0" w:color="auto"/>
        <w:right w:val="none" w:sz="0" w:space="0" w:color="auto"/>
      </w:divBdr>
      <w:divsChild>
        <w:div w:id="985354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458103">
      <w:bodyDiv w:val="1"/>
      <w:marLeft w:val="0"/>
      <w:marRight w:val="0"/>
      <w:marTop w:val="0"/>
      <w:marBottom w:val="0"/>
      <w:divBdr>
        <w:top w:val="none" w:sz="0" w:space="0" w:color="auto"/>
        <w:left w:val="none" w:sz="0" w:space="0" w:color="auto"/>
        <w:bottom w:val="none" w:sz="0" w:space="0" w:color="auto"/>
        <w:right w:val="none" w:sz="0" w:space="0" w:color="auto"/>
      </w:divBdr>
    </w:div>
    <w:div w:id="1268385772">
      <w:bodyDiv w:val="1"/>
      <w:marLeft w:val="0"/>
      <w:marRight w:val="0"/>
      <w:marTop w:val="0"/>
      <w:marBottom w:val="0"/>
      <w:divBdr>
        <w:top w:val="none" w:sz="0" w:space="0" w:color="auto"/>
        <w:left w:val="none" w:sz="0" w:space="0" w:color="auto"/>
        <w:bottom w:val="none" w:sz="0" w:space="0" w:color="auto"/>
        <w:right w:val="none" w:sz="0" w:space="0" w:color="auto"/>
      </w:divBdr>
      <w:divsChild>
        <w:div w:id="1341657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749252">
      <w:bodyDiv w:val="1"/>
      <w:marLeft w:val="0"/>
      <w:marRight w:val="0"/>
      <w:marTop w:val="0"/>
      <w:marBottom w:val="0"/>
      <w:divBdr>
        <w:top w:val="none" w:sz="0" w:space="0" w:color="auto"/>
        <w:left w:val="none" w:sz="0" w:space="0" w:color="auto"/>
        <w:bottom w:val="none" w:sz="0" w:space="0" w:color="auto"/>
        <w:right w:val="none" w:sz="0" w:space="0" w:color="auto"/>
      </w:divBdr>
    </w:div>
    <w:div w:id="1321543893">
      <w:bodyDiv w:val="1"/>
      <w:marLeft w:val="0"/>
      <w:marRight w:val="0"/>
      <w:marTop w:val="0"/>
      <w:marBottom w:val="0"/>
      <w:divBdr>
        <w:top w:val="none" w:sz="0" w:space="0" w:color="auto"/>
        <w:left w:val="none" w:sz="0" w:space="0" w:color="auto"/>
        <w:bottom w:val="none" w:sz="0" w:space="0" w:color="auto"/>
        <w:right w:val="none" w:sz="0" w:space="0" w:color="auto"/>
      </w:divBdr>
    </w:div>
    <w:div w:id="1529218551">
      <w:bodyDiv w:val="1"/>
      <w:marLeft w:val="0"/>
      <w:marRight w:val="0"/>
      <w:marTop w:val="0"/>
      <w:marBottom w:val="0"/>
      <w:divBdr>
        <w:top w:val="none" w:sz="0" w:space="0" w:color="auto"/>
        <w:left w:val="none" w:sz="0" w:space="0" w:color="auto"/>
        <w:bottom w:val="none" w:sz="0" w:space="0" w:color="auto"/>
        <w:right w:val="none" w:sz="0" w:space="0" w:color="auto"/>
      </w:divBdr>
    </w:div>
    <w:div w:id="1559978906">
      <w:bodyDiv w:val="1"/>
      <w:marLeft w:val="0"/>
      <w:marRight w:val="0"/>
      <w:marTop w:val="0"/>
      <w:marBottom w:val="0"/>
      <w:divBdr>
        <w:top w:val="none" w:sz="0" w:space="0" w:color="auto"/>
        <w:left w:val="none" w:sz="0" w:space="0" w:color="auto"/>
        <w:bottom w:val="none" w:sz="0" w:space="0" w:color="auto"/>
        <w:right w:val="none" w:sz="0" w:space="0" w:color="auto"/>
      </w:divBdr>
    </w:div>
    <w:div w:id="1615091306">
      <w:bodyDiv w:val="1"/>
      <w:marLeft w:val="0"/>
      <w:marRight w:val="0"/>
      <w:marTop w:val="0"/>
      <w:marBottom w:val="0"/>
      <w:divBdr>
        <w:top w:val="none" w:sz="0" w:space="0" w:color="auto"/>
        <w:left w:val="none" w:sz="0" w:space="0" w:color="auto"/>
        <w:bottom w:val="none" w:sz="0" w:space="0" w:color="auto"/>
        <w:right w:val="none" w:sz="0" w:space="0" w:color="auto"/>
      </w:divBdr>
      <w:divsChild>
        <w:div w:id="1215123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221923">
      <w:bodyDiv w:val="1"/>
      <w:marLeft w:val="0"/>
      <w:marRight w:val="0"/>
      <w:marTop w:val="0"/>
      <w:marBottom w:val="0"/>
      <w:divBdr>
        <w:top w:val="none" w:sz="0" w:space="0" w:color="auto"/>
        <w:left w:val="none" w:sz="0" w:space="0" w:color="auto"/>
        <w:bottom w:val="none" w:sz="0" w:space="0" w:color="auto"/>
        <w:right w:val="none" w:sz="0" w:space="0" w:color="auto"/>
      </w:divBdr>
    </w:div>
    <w:div w:id="1691645333">
      <w:bodyDiv w:val="1"/>
      <w:marLeft w:val="0"/>
      <w:marRight w:val="0"/>
      <w:marTop w:val="0"/>
      <w:marBottom w:val="0"/>
      <w:divBdr>
        <w:top w:val="none" w:sz="0" w:space="0" w:color="auto"/>
        <w:left w:val="none" w:sz="0" w:space="0" w:color="auto"/>
        <w:bottom w:val="none" w:sz="0" w:space="0" w:color="auto"/>
        <w:right w:val="none" w:sz="0" w:space="0" w:color="auto"/>
      </w:divBdr>
    </w:div>
    <w:div w:id="1786461070">
      <w:bodyDiv w:val="1"/>
      <w:marLeft w:val="0"/>
      <w:marRight w:val="0"/>
      <w:marTop w:val="0"/>
      <w:marBottom w:val="0"/>
      <w:divBdr>
        <w:top w:val="none" w:sz="0" w:space="0" w:color="auto"/>
        <w:left w:val="none" w:sz="0" w:space="0" w:color="auto"/>
        <w:bottom w:val="none" w:sz="0" w:space="0" w:color="auto"/>
        <w:right w:val="none" w:sz="0" w:space="0" w:color="auto"/>
      </w:divBdr>
    </w:div>
    <w:div w:id="1847667059">
      <w:bodyDiv w:val="1"/>
      <w:marLeft w:val="0"/>
      <w:marRight w:val="0"/>
      <w:marTop w:val="0"/>
      <w:marBottom w:val="0"/>
      <w:divBdr>
        <w:top w:val="none" w:sz="0" w:space="0" w:color="auto"/>
        <w:left w:val="none" w:sz="0" w:space="0" w:color="auto"/>
        <w:bottom w:val="none" w:sz="0" w:space="0" w:color="auto"/>
        <w:right w:val="none" w:sz="0" w:space="0" w:color="auto"/>
      </w:divBdr>
    </w:div>
    <w:div w:id="1877887432">
      <w:bodyDiv w:val="1"/>
      <w:marLeft w:val="0"/>
      <w:marRight w:val="0"/>
      <w:marTop w:val="0"/>
      <w:marBottom w:val="0"/>
      <w:divBdr>
        <w:top w:val="none" w:sz="0" w:space="0" w:color="auto"/>
        <w:left w:val="none" w:sz="0" w:space="0" w:color="auto"/>
        <w:bottom w:val="none" w:sz="0" w:space="0" w:color="auto"/>
        <w:right w:val="none" w:sz="0" w:space="0" w:color="auto"/>
      </w:divBdr>
      <w:divsChild>
        <w:div w:id="1511260698">
          <w:marLeft w:val="0"/>
          <w:marRight w:val="0"/>
          <w:marTop w:val="0"/>
          <w:marBottom w:val="0"/>
          <w:divBdr>
            <w:top w:val="none" w:sz="0" w:space="0" w:color="auto"/>
            <w:left w:val="none" w:sz="0" w:space="0" w:color="auto"/>
            <w:bottom w:val="none" w:sz="0" w:space="0" w:color="auto"/>
            <w:right w:val="none" w:sz="0" w:space="0" w:color="auto"/>
          </w:divBdr>
          <w:divsChild>
            <w:div w:id="949437397">
              <w:marLeft w:val="0"/>
              <w:marRight w:val="0"/>
              <w:marTop w:val="0"/>
              <w:marBottom w:val="0"/>
              <w:divBdr>
                <w:top w:val="none" w:sz="0" w:space="0" w:color="auto"/>
                <w:left w:val="none" w:sz="0" w:space="0" w:color="auto"/>
                <w:bottom w:val="none" w:sz="0" w:space="0" w:color="auto"/>
                <w:right w:val="none" w:sz="0" w:space="0" w:color="auto"/>
              </w:divBdr>
              <w:divsChild>
                <w:div w:id="917980910">
                  <w:marLeft w:val="0"/>
                  <w:marRight w:val="0"/>
                  <w:marTop w:val="0"/>
                  <w:marBottom w:val="0"/>
                  <w:divBdr>
                    <w:top w:val="none" w:sz="0" w:space="0" w:color="auto"/>
                    <w:left w:val="none" w:sz="0" w:space="0" w:color="auto"/>
                    <w:bottom w:val="none" w:sz="0" w:space="0" w:color="auto"/>
                    <w:right w:val="none" w:sz="0" w:space="0" w:color="auto"/>
                  </w:divBdr>
                  <w:divsChild>
                    <w:div w:id="839389266">
                      <w:marLeft w:val="0"/>
                      <w:marRight w:val="0"/>
                      <w:marTop w:val="0"/>
                      <w:marBottom w:val="0"/>
                      <w:divBdr>
                        <w:top w:val="none" w:sz="0" w:space="0" w:color="auto"/>
                        <w:left w:val="none" w:sz="0" w:space="0" w:color="auto"/>
                        <w:bottom w:val="none" w:sz="0" w:space="0" w:color="auto"/>
                        <w:right w:val="none" w:sz="0" w:space="0" w:color="auto"/>
                      </w:divBdr>
                      <w:divsChild>
                        <w:div w:id="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94838">
          <w:marLeft w:val="0"/>
          <w:marRight w:val="0"/>
          <w:marTop w:val="0"/>
          <w:marBottom w:val="0"/>
          <w:divBdr>
            <w:top w:val="none" w:sz="0" w:space="0" w:color="auto"/>
            <w:left w:val="none" w:sz="0" w:space="0" w:color="auto"/>
            <w:bottom w:val="none" w:sz="0" w:space="0" w:color="auto"/>
            <w:right w:val="none" w:sz="0" w:space="0" w:color="auto"/>
          </w:divBdr>
        </w:div>
      </w:divsChild>
    </w:div>
    <w:div w:id="1906838705">
      <w:bodyDiv w:val="1"/>
      <w:marLeft w:val="0"/>
      <w:marRight w:val="0"/>
      <w:marTop w:val="0"/>
      <w:marBottom w:val="0"/>
      <w:divBdr>
        <w:top w:val="none" w:sz="0" w:space="0" w:color="auto"/>
        <w:left w:val="none" w:sz="0" w:space="0" w:color="auto"/>
        <w:bottom w:val="none" w:sz="0" w:space="0" w:color="auto"/>
        <w:right w:val="none" w:sz="0" w:space="0" w:color="auto"/>
      </w:divBdr>
      <w:divsChild>
        <w:div w:id="1662780425">
          <w:marLeft w:val="0"/>
          <w:marRight w:val="0"/>
          <w:marTop w:val="0"/>
          <w:marBottom w:val="120"/>
          <w:divBdr>
            <w:top w:val="none" w:sz="0" w:space="0" w:color="auto"/>
            <w:left w:val="none" w:sz="0" w:space="0" w:color="auto"/>
            <w:bottom w:val="single" w:sz="12" w:space="9" w:color="F0F0F0"/>
            <w:right w:val="none" w:sz="0" w:space="0" w:color="auto"/>
          </w:divBdr>
          <w:divsChild>
            <w:div w:id="1339044723">
              <w:marLeft w:val="0"/>
              <w:marRight w:val="0"/>
              <w:marTop w:val="100"/>
              <w:marBottom w:val="100"/>
              <w:divBdr>
                <w:top w:val="none" w:sz="0" w:space="0" w:color="auto"/>
                <w:left w:val="none" w:sz="0" w:space="0" w:color="auto"/>
                <w:bottom w:val="none" w:sz="0" w:space="0" w:color="auto"/>
                <w:right w:val="none" w:sz="0" w:space="0" w:color="auto"/>
              </w:divBdr>
              <w:divsChild>
                <w:div w:id="1840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5896">
          <w:marLeft w:val="0"/>
          <w:marRight w:val="0"/>
          <w:marTop w:val="0"/>
          <w:marBottom w:val="120"/>
          <w:divBdr>
            <w:top w:val="none" w:sz="0" w:space="0" w:color="auto"/>
            <w:left w:val="none" w:sz="0" w:space="0" w:color="auto"/>
            <w:bottom w:val="none" w:sz="0" w:space="0" w:color="auto"/>
            <w:right w:val="none" w:sz="0" w:space="0" w:color="auto"/>
          </w:divBdr>
          <w:divsChild>
            <w:div w:id="2002736472">
              <w:marLeft w:val="0"/>
              <w:marRight w:val="0"/>
              <w:marTop w:val="0"/>
              <w:marBottom w:val="0"/>
              <w:divBdr>
                <w:top w:val="none" w:sz="0" w:space="0" w:color="auto"/>
                <w:left w:val="none" w:sz="0" w:space="0" w:color="auto"/>
                <w:bottom w:val="none" w:sz="0" w:space="0" w:color="auto"/>
                <w:right w:val="none" w:sz="0" w:space="0" w:color="auto"/>
              </w:divBdr>
              <w:divsChild>
                <w:div w:id="1597786857">
                  <w:marLeft w:val="0"/>
                  <w:marRight w:val="0"/>
                  <w:marTop w:val="0"/>
                  <w:marBottom w:val="0"/>
                  <w:divBdr>
                    <w:top w:val="none" w:sz="0" w:space="0" w:color="auto"/>
                    <w:left w:val="none" w:sz="0" w:space="0" w:color="auto"/>
                    <w:bottom w:val="none" w:sz="0" w:space="0" w:color="auto"/>
                    <w:right w:val="none" w:sz="0" w:space="0" w:color="auto"/>
                  </w:divBdr>
                  <w:divsChild>
                    <w:div w:id="15546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81138">
              <w:marLeft w:val="0"/>
              <w:marRight w:val="0"/>
              <w:marTop w:val="0"/>
              <w:marBottom w:val="0"/>
              <w:divBdr>
                <w:top w:val="none" w:sz="0" w:space="0" w:color="auto"/>
                <w:left w:val="none" w:sz="0" w:space="0" w:color="auto"/>
                <w:bottom w:val="single" w:sz="6" w:space="0" w:color="000000"/>
                <w:right w:val="none" w:sz="0" w:space="0" w:color="auto"/>
              </w:divBdr>
              <w:divsChild>
                <w:div w:id="361904931">
                  <w:marLeft w:val="0"/>
                  <w:marRight w:val="0"/>
                  <w:marTop w:val="0"/>
                  <w:marBottom w:val="0"/>
                  <w:divBdr>
                    <w:top w:val="none" w:sz="0" w:space="0" w:color="auto"/>
                    <w:left w:val="none" w:sz="0" w:space="0" w:color="auto"/>
                    <w:bottom w:val="none" w:sz="0" w:space="0" w:color="auto"/>
                    <w:right w:val="none" w:sz="0" w:space="0" w:color="auto"/>
                  </w:divBdr>
                  <w:divsChild>
                    <w:div w:id="1215703193">
                      <w:marLeft w:val="0"/>
                      <w:marRight w:val="0"/>
                      <w:marTop w:val="0"/>
                      <w:marBottom w:val="0"/>
                      <w:divBdr>
                        <w:top w:val="none" w:sz="0" w:space="0" w:color="auto"/>
                        <w:left w:val="none" w:sz="0" w:space="0" w:color="auto"/>
                        <w:bottom w:val="none" w:sz="0" w:space="0" w:color="auto"/>
                        <w:right w:val="none" w:sz="0" w:space="0" w:color="auto"/>
                      </w:divBdr>
                      <w:divsChild>
                        <w:div w:id="6993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4231">
                  <w:marLeft w:val="0"/>
                  <w:marRight w:val="0"/>
                  <w:marTop w:val="0"/>
                  <w:marBottom w:val="0"/>
                  <w:divBdr>
                    <w:top w:val="none" w:sz="0" w:space="0" w:color="auto"/>
                    <w:left w:val="none" w:sz="0" w:space="0" w:color="auto"/>
                    <w:bottom w:val="none" w:sz="0" w:space="0" w:color="auto"/>
                    <w:right w:val="none" w:sz="0" w:space="0" w:color="auto"/>
                  </w:divBdr>
                  <w:divsChild>
                    <w:div w:id="1023091939">
                      <w:marLeft w:val="0"/>
                      <w:marRight w:val="0"/>
                      <w:marTop w:val="0"/>
                      <w:marBottom w:val="0"/>
                      <w:divBdr>
                        <w:top w:val="none" w:sz="0" w:space="0" w:color="auto"/>
                        <w:left w:val="none" w:sz="0" w:space="0" w:color="auto"/>
                        <w:bottom w:val="none" w:sz="0" w:space="0" w:color="auto"/>
                        <w:right w:val="none" w:sz="0" w:space="0" w:color="auto"/>
                      </w:divBdr>
                      <w:divsChild>
                        <w:div w:id="9653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76826">
          <w:marLeft w:val="0"/>
          <w:marRight w:val="0"/>
          <w:marTop w:val="0"/>
          <w:marBottom w:val="120"/>
          <w:divBdr>
            <w:top w:val="none" w:sz="0" w:space="0" w:color="auto"/>
            <w:left w:val="none" w:sz="0" w:space="0" w:color="auto"/>
            <w:bottom w:val="none" w:sz="0" w:space="0" w:color="auto"/>
            <w:right w:val="none" w:sz="0" w:space="0" w:color="auto"/>
          </w:divBdr>
        </w:div>
      </w:divsChild>
    </w:div>
    <w:div w:id="1957324552">
      <w:bodyDiv w:val="1"/>
      <w:marLeft w:val="0"/>
      <w:marRight w:val="0"/>
      <w:marTop w:val="0"/>
      <w:marBottom w:val="0"/>
      <w:divBdr>
        <w:top w:val="none" w:sz="0" w:space="0" w:color="auto"/>
        <w:left w:val="none" w:sz="0" w:space="0" w:color="auto"/>
        <w:bottom w:val="none" w:sz="0" w:space="0" w:color="auto"/>
        <w:right w:val="none" w:sz="0" w:space="0" w:color="auto"/>
      </w:divBdr>
    </w:div>
    <w:div w:id="1960212811">
      <w:bodyDiv w:val="1"/>
      <w:marLeft w:val="0"/>
      <w:marRight w:val="0"/>
      <w:marTop w:val="0"/>
      <w:marBottom w:val="0"/>
      <w:divBdr>
        <w:top w:val="none" w:sz="0" w:space="0" w:color="auto"/>
        <w:left w:val="none" w:sz="0" w:space="0" w:color="auto"/>
        <w:bottom w:val="none" w:sz="0" w:space="0" w:color="auto"/>
        <w:right w:val="none" w:sz="0" w:space="0" w:color="auto"/>
      </w:divBdr>
      <w:divsChild>
        <w:div w:id="190726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177325">
      <w:bodyDiv w:val="1"/>
      <w:marLeft w:val="0"/>
      <w:marRight w:val="0"/>
      <w:marTop w:val="0"/>
      <w:marBottom w:val="0"/>
      <w:divBdr>
        <w:top w:val="none" w:sz="0" w:space="0" w:color="auto"/>
        <w:left w:val="none" w:sz="0" w:space="0" w:color="auto"/>
        <w:bottom w:val="none" w:sz="0" w:space="0" w:color="auto"/>
        <w:right w:val="none" w:sz="0" w:space="0" w:color="auto"/>
      </w:divBdr>
    </w:div>
    <w:div w:id="2015961491">
      <w:bodyDiv w:val="1"/>
      <w:marLeft w:val="0"/>
      <w:marRight w:val="0"/>
      <w:marTop w:val="0"/>
      <w:marBottom w:val="0"/>
      <w:divBdr>
        <w:top w:val="none" w:sz="0" w:space="0" w:color="auto"/>
        <w:left w:val="none" w:sz="0" w:space="0" w:color="auto"/>
        <w:bottom w:val="none" w:sz="0" w:space="0" w:color="auto"/>
        <w:right w:val="none" w:sz="0" w:space="0" w:color="auto"/>
      </w:divBdr>
    </w:div>
    <w:div w:id="2088140212">
      <w:bodyDiv w:val="1"/>
      <w:marLeft w:val="0"/>
      <w:marRight w:val="0"/>
      <w:marTop w:val="0"/>
      <w:marBottom w:val="0"/>
      <w:divBdr>
        <w:top w:val="none" w:sz="0" w:space="0" w:color="auto"/>
        <w:left w:val="none" w:sz="0" w:space="0" w:color="auto"/>
        <w:bottom w:val="none" w:sz="0" w:space="0" w:color="auto"/>
        <w:right w:val="none" w:sz="0" w:space="0" w:color="auto"/>
      </w:divBdr>
    </w:div>
    <w:div w:id="2093233305">
      <w:bodyDiv w:val="1"/>
      <w:marLeft w:val="0"/>
      <w:marRight w:val="0"/>
      <w:marTop w:val="0"/>
      <w:marBottom w:val="0"/>
      <w:divBdr>
        <w:top w:val="none" w:sz="0" w:space="0" w:color="auto"/>
        <w:left w:val="none" w:sz="0" w:space="0" w:color="auto"/>
        <w:bottom w:val="none" w:sz="0" w:space="0" w:color="auto"/>
        <w:right w:val="none" w:sz="0" w:space="0" w:color="auto"/>
      </w:divBdr>
    </w:div>
    <w:div w:id="2117677839">
      <w:bodyDiv w:val="1"/>
      <w:marLeft w:val="0"/>
      <w:marRight w:val="0"/>
      <w:marTop w:val="0"/>
      <w:marBottom w:val="0"/>
      <w:divBdr>
        <w:top w:val="none" w:sz="0" w:space="0" w:color="auto"/>
        <w:left w:val="none" w:sz="0" w:space="0" w:color="auto"/>
        <w:bottom w:val="none" w:sz="0" w:space="0" w:color="auto"/>
        <w:right w:val="none" w:sz="0" w:space="0" w:color="auto"/>
      </w:divBdr>
      <w:divsChild>
        <w:div w:id="1483043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agriculture-ecosystems-and-environme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thamsted.ac.uk/national-capability/north-wyke-farm-platform" TargetMode="External"/><Relationship Id="rId11" Type="http://schemas.openxmlformats.org/officeDocument/2006/relationships/fontTable" Target="fontTable.xml"/><Relationship Id="rId5" Type="http://schemas.openxmlformats.org/officeDocument/2006/relationships/hyperlink" Target="https://www.rothamsted.ac.uk/project/resilient-farming-futures" TargetMode="External"/><Relationship Id="rId10" Type="http://schemas.openxmlformats.org/officeDocument/2006/relationships/hyperlink" Target="https://doi.org/10.1016/j.agee.2025.109713" TargetMode="External"/><Relationship Id="rId4" Type="http://schemas.openxmlformats.org/officeDocument/2006/relationships/webSettings" Target="webSettings.xml"/><Relationship Id="rId9" Type="http://schemas.openxmlformats.org/officeDocument/2006/relationships/hyperlink" Target="https://www.sciencedirect.com/journal/agriculture-ecosystems-and-environment/vol/389/supp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Fearnhead</dc:creator>
  <cp:keywords/>
  <dc:description/>
  <cp:lastModifiedBy>Catherine Fearnhead</cp:lastModifiedBy>
  <cp:revision>2</cp:revision>
  <cp:lastPrinted>2025-04-23T12:24:00Z</cp:lastPrinted>
  <dcterms:created xsi:type="dcterms:W3CDTF">2025-05-02T09:02:00Z</dcterms:created>
  <dcterms:modified xsi:type="dcterms:W3CDTF">2025-05-02T09:02:00Z</dcterms:modified>
</cp:coreProperties>
</file>